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F7C" w:rsidRDefault="00A02D8E">
      <w:pPr>
        <w:tabs>
          <w:tab w:val="left" w:pos="6843"/>
        </w:tabs>
        <w:ind w:left="250"/>
        <w:rPr>
          <w:rFonts w:ascii="Times New Roman"/>
          <w:sz w:val="20"/>
        </w:rPr>
      </w:pPr>
      <w:r>
        <w:rPr>
          <w:rFonts w:ascii="Times New Roman"/>
          <w:noProof/>
          <w:position w:val="15"/>
          <w:sz w:val="20"/>
          <w:lang w:val="en-GB" w:eastAsia="en-GB"/>
        </w:rPr>
        <w:drawing>
          <wp:inline distT="0" distB="0" distL="0" distR="0">
            <wp:extent cx="1525254" cy="95726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254" cy="957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  <w:sz w:val="20"/>
        </w:rPr>
        <w:tab/>
      </w: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1164769" cy="122072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769" cy="1220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F7C" w:rsidRDefault="002F6F7C">
      <w:pPr>
        <w:pStyle w:val="BodyText"/>
        <w:spacing w:before="7"/>
        <w:rPr>
          <w:rFonts w:ascii="Times New Roman"/>
          <w:sz w:val="14"/>
        </w:rPr>
      </w:pPr>
    </w:p>
    <w:p w:rsidR="002F6F7C" w:rsidRDefault="00A02D8E">
      <w:pPr>
        <w:pStyle w:val="Title"/>
        <w:spacing w:line="408" w:lineRule="auto"/>
      </w:pPr>
      <w:bookmarkStart w:id="0" w:name="Tyne_&amp;_Wear_Archives_&amp;_Museums:_Regional"/>
      <w:bookmarkEnd w:id="0"/>
      <w:r>
        <w:rPr>
          <w:color w:val="2E5395"/>
        </w:rPr>
        <w:t>Tyne &amp;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Wear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Archives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&amp;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Museums: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Regional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Cultural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 xml:space="preserve">Learning </w:t>
      </w:r>
      <w:bookmarkStart w:id="1" w:name="Cultural_Match_Programme_–_Application_f"/>
      <w:bookmarkEnd w:id="1"/>
      <w:r>
        <w:rPr>
          <w:color w:val="2E5395"/>
        </w:rPr>
        <w:t>Cultural Match Programme – Application for schools</w:t>
      </w:r>
    </w:p>
    <w:p w:rsidR="002F6F7C" w:rsidRDefault="00A02D8E">
      <w:pPr>
        <w:pStyle w:val="Heading1"/>
        <w:spacing w:before="225"/>
      </w:pPr>
      <w:bookmarkStart w:id="2" w:name="Programme_Outline"/>
      <w:bookmarkEnd w:id="2"/>
      <w:r>
        <w:rPr>
          <w:color w:val="2E5395"/>
          <w:w w:val="90"/>
        </w:rPr>
        <w:t>Programme</w:t>
      </w:r>
      <w:r>
        <w:rPr>
          <w:color w:val="2E5395"/>
          <w:spacing w:val="-11"/>
          <w:w w:val="90"/>
        </w:rPr>
        <w:t xml:space="preserve"> </w:t>
      </w:r>
      <w:r>
        <w:rPr>
          <w:color w:val="2E5395"/>
          <w:spacing w:val="-2"/>
          <w:w w:val="95"/>
        </w:rPr>
        <w:t>Outline</w:t>
      </w:r>
    </w:p>
    <w:p w:rsidR="002F6F7C" w:rsidRDefault="002F6F7C">
      <w:pPr>
        <w:pStyle w:val="BodyText"/>
        <w:spacing w:before="11"/>
        <w:rPr>
          <w:sz w:val="39"/>
        </w:rPr>
      </w:pPr>
    </w:p>
    <w:p w:rsidR="002F6F7C" w:rsidRDefault="00A02D8E">
      <w:pPr>
        <w:pStyle w:val="BodyText"/>
        <w:spacing w:line="252" w:lineRule="auto"/>
        <w:ind w:left="100" w:right="230"/>
      </w:pPr>
      <w:r>
        <w:t>In our Cultural Match programme, early career teachers (ECTs) will identify an existing or emerging need within their school.</w:t>
      </w:r>
      <w:r>
        <w:rPr>
          <w:spacing w:val="40"/>
        </w:rPr>
        <w:t xml:space="preserve"> </w:t>
      </w:r>
      <w:r>
        <w:t>They will be given a £3,000 budget to work with a Creative Producer and their pupils to address this need through a cultural and c</w:t>
      </w:r>
      <w:r>
        <w:t>reative response.</w:t>
      </w:r>
      <w:r>
        <w:rPr>
          <w:spacing w:val="40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Match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match</w:t>
      </w:r>
      <w:r>
        <w:rPr>
          <w:spacing w:val="-6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venue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a long-term partnership.</w:t>
      </w:r>
    </w:p>
    <w:p w:rsidR="002F6F7C" w:rsidRDefault="00A02D8E">
      <w:pPr>
        <w:pStyle w:val="BodyText"/>
        <w:spacing w:before="157" w:line="252" w:lineRule="auto"/>
        <w:ind w:left="100" w:right="84"/>
      </w:pPr>
      <w:r>
        <w:t>We will</w:t>
      </w:r>
      <w:r>
        <w:rPr>
          <w:spacing w:val="-2"/>
        </w:rPr>
        <w:t xml:space="preserve"> </w:t>
      </w:r>
      <w:r>
        <w:t>provide teachers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Creative</w:t>
      </w:r>
      <w:r>
        <w:rPr>
          <w:spacing w:val="-1"/>
        </w:rPr>
        <w:t xml:space="preserve"> </w:t>
      </w:r>
      <w:r>
        <w:t>Producer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look</w:t>
      </w:r>
      <w:r>
        <w:rPr>
          <w:spacing w:val="-4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how they can meaningfully develop arts engagement in school, to address the current needs of their pupils. We are inviting schools to submit proposals that identify a key issue faced by their school, and consider how arts and culture could be</w:t>
      </w:r>
      <w:r>
        <w:rPr>
          <w:spacing w:val="-1"/>
        </w:rPr>
        <w:t xml:space="preserve"> </w:t>
      </w:r>
      <w:r>
        <w:t>used to addre</w:t>
      </w:r>
      <w:r>
        <w:t>ss this issue. We will then</w:t>
      </w:r>
      <w:r>
        <w:rPr>
          <w:spacing w:val="-1"/>
        </w:rPr>
        <w:t xml:space="preserve"> </w:t>
      </w:r>
      <w:r>
        <w:t>select</w:t>
      </w:r>
      <w:r>
        <w:rPr>
          <w:spacing w:val="-10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schools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 Creative</w:t>
      </w:r>
      <w:r>
        <w:rPr>
          <w:spacing w:val="-1"/>
        </w:rPr>
        <w:t xml:space="preserve"> </w:t>
      </w:r>
      <w:r>
        <w:t>Producer,</w:t>
      </w:r>
      <w:r>
        <w:rPr>
          <w:spacing w:val="-5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challenge</w:t>
      </w:r>
      <w:r>
        <w:rPr>
          <w:spacing w:val="-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develop their cultural provision, from wherever their starting point, and support them in building relationships</w:t>
      </w:r>
      <w:r>
        <w:rPr>
          <w:spacing w:val="-4"/>
        </w:rPr>
        <w:t xml:space="preserve"> </w:t>
      </w:r>
      <w:r>
        <w:t>with Tyne</w:t>
      </w:r>
      <w:r>
        <w:rPr>
          <w:spacing w:val="-1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Wear</w:t>
      </w:r>
      <w:r>
        <w:rPr>
          <w:spacing w:val="-2"/>
        </w:rPr>
        <w:t xml:space="preserve"> </w:t>
      </w:r>
      <w:r>
        <w:t>Archives</w:t>
      </w:r>
      <w:r>
        <w:rPr>
          <w:spacing w:val="-1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Museums</w:t>
      </w:r>
      <w:r>
        <w:rPr>
          <w:spacing w:val="-2"/>
        </w:rPr>
        <w:t xml:space="preserve"> </w:t>
      </w:r>
      <w:r>
        <w:t>venues</w:t>
      </w:r>
      <w:r>
        <w:rPr>
          <w:spacing w:val="-3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venues</w:t>
      </w:r>
      <w:r>
        <w:rPr>
          <w:spacing w:val="-4"/>
        </w:rPr>
        <w:t xml:space="preserve"> </w:t>
      </w:r>
      <w:r>
        <w:t>in the region.</w:t>
      </w:r>
    </w:p>
    <w:p w:rsidR="002F6F7C" w:rsidRDefault="00A02D8E">
      <w:pPr>
        <w:pStyle w:val="BodyText"/>
        <w:spacing w:before="166" w:line="266" w:lineRule="auto"/>
        <w:ind w:left="100"/>
      </w:pP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focus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remote schools,</w:t>
      </w:r>
      <w:r>
        <w:rPr>
          <w:spacing w:val="-6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deprivation,</w:t>
      </w:r>
      <w:r>
        <w:rPr>
          <w:spacing w:val="-6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experiencing poor transport links and those with barriers to engagement with cultural activity and allocate</w:t>
      </w:r>
    </w:p>
    <w:p w:rsidR="002F6F7C" w:rsidRDefault="00A02D8E">
      <w:pPr>
        <w:pStyle w:val="BodyText"/>
        <w:spacing w:before="3" w:line="266" w:lineRule="auto"/>
        <w:ind w:left="100"/>
      </w:pPr>
      <w:r>
        <w:t>£3,000</w:t>
      </w:r>
      <w:r>
        <w:rPr>
          <w:spacing w:val="-5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activity. This</w:t>
      </w:r>
      <w:r>
        <w:rPr>
          <w:spacing w:val="-3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can be</w:t>
      </w:r>
      <w:r>
        <w:rPr>
          <w:spacing w:val="-5"/>
        </w:rPr>
        <w:t xml:space="preserve"> </w:t>
      </w:r>
      <w:r>
        <w:t>used to pay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coaches</w:t>
      </w:r>
      <w:r>
        <w:rPr>
          <w:spacing w:val="-3"/>
        </w:rPr>
        <w:t xml:space="preserve"> </w:t>
      </w:r>
      <w:r>
        <w:t>and visits to cultural venues as well as other project costs.</w:t>
      </w:r>
    </w:p>
    <w:p w:rsidR="002F6F7C" w:rsidRDefault="002F6F7C">
      <w:pPr>
        <w:pStyle w:val="BodyText"/>
        <w:spacing w:before="8"/>
        <w:rPr>
          <w:sz w:val="24"/>
        </w:rPr>
      </w:pPr>
    </w:p>
    <w:p w:rsidR="002F6F7C" w:rsidRDefault="00A02D8E">
      <w:pPr>
        <w:pStyle w:val="BodyText"/>
        <w:spacing w:line="268" w:lineRule="auto"/>
        <w:ind w:left="100"/>
      </w:pPr>
      <w:r>
        <w:t>Successful schools will be asked to share their learning by hosting a CPD session at our flagship</w:t>
      </w:r>
      <w:r>
        <w:rPr>
          <w:spacing w:val="-1"/>
        </w:rPr>
        <w:t xml:space="preserve"> </w:t>
      </w:r>
      <w:r>
        <w:t>TWAM</w:t>
      </w:r>
      <w:r>
        <w:rPr>
          <w:spacing w:val="-2"/>
        </w:rPr>
        <w:t xml:space="preserve"> </w:t>
      </w:r>
      <w:r>
        <w:t>Imagine</w:t>
      </w:r>
      <w:r>
        <w:rPr>
          <w:spacing w:val="-2"/>
        </w:rPr>
        <w:t xml:space="preserve"> </w:t>
      </w:r>
      <w:proofErr w:type="gramStart"/>
      <w:r>
        <w:t>If</w:t>
      </w:r>
      <w:proofErr w:type="gramEnd"/>
      <w:r>
        <w:t>…</w:t>
      </w:r>
      <w:r>
        <w:rPr>
          <w:spacing w:val="-4"/>
        </w:rPr>
        <w:t xml:space="preserve"> </w:t>
      </w:r>
      <w:r>
        <w:t>confere</w:t>
      </w:r>
      <w:r>
        <w:t>nce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November</w:t>
      </w:r>
      <w:r>
        <w:rPr>
          <w:spacing w:val="-1"/>
        </w:rPr>
        <w:t xml:space="preserve"> </w:t>
      </w:r>
      <w:r>
        <w:t>2024,</w:t>
      </w:r>
      <w:r>
        <w:rPr>
          <w:spacing w:val="-6"/>
        </w:rPr>
        <w:t xml:space="preserve"> </w:t>
      </w:r>
      <w:r>
        <w:t>enabling</w:t>
      </w:r>
      <w:r>
        <w:rPr>
          <w:spacing w:val="-7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develop their own expertise as cultural leaders.</w:t>
      </w:r>
    </w:p>
    <w:p w:rsidR="002F6F7C" w:rsidRDefault="002F6F7C">
      <w:pPr>
        <w:pStyle w:val="BodyText"/>
        <w:spacing w:before="4"/>
        <w:rPr>
          <w:sz w:val="24"/>
        </w:rPr>
      </w:pPr>
    </w:p>
    <w:p w:rsidR="002F6F7C" w:rsidRDefault="00A02D8E">
      <w:pPr>
        <w:pStyle w:val="BodyText"/>
        <w:spacing w:line="268" w:lineRule="auto"/>
        <w:ind w:left="100" w:right="230"/>
      </w:pPr>
      <w:r>
        <w:t>We designed the Cultural Match programme because we know that cultural capital is a significant tool that young people can use to achieve success in life – broadening experiences and promoting character-building qualities and skills. Engaging in cultural a</w:t>
      </w:r>
      <w:r>
        <w:t>ctivity</w:t>
      </w:r>
      <w:r>
        <w:rPr>
          <w:spacing w:val="-3"/>
        </w:rPr>
        <w:t xml:space="preserve"> </w:t>
      </w:r>
      <w:r>
        <w:t>increases</w:t>
      </w:r>
      <w:r>
        <w:rPr>
          <w:spacing w:val="-4"/>
        </w:rPr>
        <w:t xml:space="preserve"> </w:t>
      </w:r>
      <w:r>
        <w:t>confidence,</w:t>
      </w:r>
      <w:r>
        <w:rPr>
          <w:spacing w:val="-4"/>
        </w:rPr>
        <w:t xml:space="preserve"> </w:t>
      </w:r>
      <w:r>
        <w:t>encourages</w:t>
      </w:r>
      <w:r>
        <w:rPr>
          <w:spacing w:val="-3"/>
        </w:rPr>
        <w:t xml:space="preserve"> </w:t>
      </w:r>
      <w:r>
        <w:t>self-expression,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broadens</w:t>
      </w:r>
      <w:r>
        <w:rPr>
          <w:spacing w:val="-3"/>
        </w:rPr>
        <w:t xml:space="preserve"> </w:t>
      </w:r>
      <w:r>
        <w:t>understanding of the world.</w:t>
      </w:r>
    </w:p>
    <w:p w:rsidR="002F6F7C" w:rsidRDefault="002F6F7C">
      <w:pPr>
        <w:pStyle w:val="BodyText"/>
        <w:spacing w:before="3"/>
        <w:rPr>
          <w:sz w:val="24"/>
        </w:rPr>
      </w:pPr>
    </w:p>
    <w:p w:rsidR="002F6F7C" w:rsidRDefault="00A02D8E">
      <w:pPr>
        <w:pStyle w:val="BodyText"/>
        <w:spacing w:line="268" w:lineRule="auto"/>
        <w:ind w:left="100" w:right="230"/>
      </w:pPr>
      <w:r>
        <w:t xml:space="preserve">However, we </w:t>
      </w:r>
      <w:proofErr w:type="spellStart"/>
      <w:r>
        <w:t>realise</w:t>
      </w:r>
      <w:proofErr w:type="spellEnd"/>
      <w:r>
        <w:t xml:space="preserve"> that today’s early career teachers trained at least partially during the </w:t>
      </w:r>
      <w:proofErr w:type="gramStart"/>
      <w:r>
        <w:t>restrictions</w:t>
      </w:r>
      <w:proofErr w:type="gramEnd"/>
      <w:r>
        <w:t xml:space="preserve"> of the pandemic, which may have impacted on their </w:t>
      </w:r>
      <w:r>
        <w:t>confidence to work in partnership with the cultural</w:t>
      </w:r>
      <w:r>
        <w:rPr>
          <w:spacing w:val="-1"/>
        </w:rPr>
        <w:t xml:space="preserve"> </w:t>
      </w:r>
      <w:r>
        <w:t>sector to provide</w:t>
      </w:r>
      <w:r>
        <w:rPr>
          <w:spacing w:val="-4"/>
        </w:rPr>
        <w:t xml:space="preserve"> </w:t>
      </w:r>
      <w:r>
        <w:t>a wide</w:t>
      </w:r>
      <w:r>
        <w:rPr>
          <w:spacing w:val="-4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for their pupils. The</w:t>
      </w:r>
      <w:r>
        <w:rPr>
          <w:spacing w:val="-1"/>
        </w:rPr>
        <w:t xml:space="preserve"> </w:t>
      </w:r>
      <w:r>
        <w:t>project,</w:t>
      </w:r>
      <w:r>
        <w:rPr>
          <w:spacing w:val="-5"/>
        </w:rPr>
        <w:t xml:space="preserve"> </w:t>
      </w:r>
      <w:r>
        <w:t>funded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North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Tyne</w:t>
      </w:r>
      <w:r>
        <w:rPr>
          <w:spacing w:val="-1"/>
        </w:rPr>
        <w:t xml:space="preserve"> </w:t>
      </w:r>
      <w:r>
        <w:t>Combined</w:t>
      </w:r>
      <w:r>
        <w:rPr>
          <w:spacing w:val="-1"/>
        </w:rPr>
        <w:t xml:space="preserve"> </w:t>
      </w:r>
      <w:r>
        <w:t>Authority, aims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confidence of ECTs in creating partnerships with cultural or</w:t>
      </w:r>
      <w:r>
        <w:t>ganisations.</w:t>
      </w:r>
    </w:p>
    <w:p w:rsidR="002F6F7C" w:rsidRDefault="002F6F7C">
      <w:pPr>
        <w:spacing w:line="268" w:lineRule="auto"/>
        <w:sectPr w:rsidR="002F6F7C">
          <w:type w:val="continuous"/>
          <w:pgSz w:w="11910" w:h="16840"/>
          <w:pgMar w:top="1440" w:right="1320" w:bottom="280" w:left="1340" w:header="720" w:footer="720" w:gutter="0"/>
          <w:cols w:space="720"/>
        </w:sectPr>
      </w:pPr>
    </w:p>
    <w:p w:rsidR="002F6F7C" w:rsidRDefault="00A02D8E">
      <w:pPr>
        <w:pStyle w:val="BodyText"/>
        <w:spacing w:before="79"/>
        <w:ind w:left="100"/>
      </w:pPr>
      <w:r>
        <w:lastRenderedPageBreak/>
        <w:t>Cultural</w:t>
      </w:r>
      <w:r>
        <w:rPr>
          <w:spacing w:val="-6"/>
        </w:rPr>
        <w:t xml:space="preserve"> </w:t>
      </w:r>
      <w:r>
        <w:t>Match:</w:t>
      </w:r>
      <w:r>
        <w:rPr>
          <w:spacing w:val="1"/>
        </w:rPr>
        <w:t xml:space="preserve"> </w:t>
      </w:r>
      <w:r>
        <w:rPr>
          <w:spacing w:val="-4"/>
        </w:rPr>
        <w:t>Aims</w:t>
      </w:r>
    </w:p>
    <w:p w:rsidR="002F6F7C" w:rsidRDefault="00A02D8E">
      <w:pPr>
        <w:pStyle w:val="ListParagraph"/>
        <w:numPr>
          <w:ilvl w:val="0"/>
          <w:numId w:val="3"/>
        </w:numPr>
        <w:tabs>
          <w:tab w:val="left" w:pos="819"/>
          <w:tab w:val="left" w:pos="821"/>
        </w:tabs>
        <w:spacing w:before="172" w:line="252" w:lineRule="auto"/>
        <w:ind w:right="133"/>
      </w:pPr>
      <w:r>
        <w:t>To</w:t>
      </w:r>
      <w:r>
        <w:rPr>
          <w:spacing w:val="-1"/>
        </w:rPr>
        <w:t xml:space="preserve"> </w:t>
      </w:r>
      <w:r>
        <w:t>connect</w:t>
      </w:r>
      <w:r>
        <w:rPr>
          <w:spacing w:val="-5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young</w:t>
      </w:r>
      <w:r>
        <w:rPr>
          <w:spacing w:val="-6"/>
        </w:rPr>
        <w:t xml:space="preserve"> </w:t>
      </w:r>
      <w:r>
        <w:t>people,</w:t>
      </w:r>
      <w:r>
        <w:rPr>
          <w:spacing w:val="-5"/>
        </w:rPr>
        <w:t xml:space="preserve"> </w:t>
      </w:r>
      <w:r>
        <w:t>schools</w:t>
      </w:r>
      <w:r>
        <w:rPr>
          <w:spacing w:val="-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communities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art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cultural opportunities and experiences in response to their needs.</w:t>
      </w:r>
    </w:p>
    <w:p w:rsidR="002F6F7C" w:rsidRDefault="00A02D8E">
      <w:pPr>
        <w:pStyle w:val="ListParagraph"/>
        <w:numPr>
          <w:ilvl w:val="0"/>
          <w:numId w:val="3"/>
        </w:numPr>
        <w:tabs>
          <w:tab w:val="left" w:pos="819"/>
          <w:tab w:val="left" w:pos="821"/>
        </w:tabs>
        <w:spacing w:line="252" w:lineRule="auto"/>
        <w:ind w:right="845"/>
      </w:pPr>
      <w:r>
        <w:t>To</w:t>
      </w:r>
      <w:r>
        <w:rPr>
          <w:spacing w:val="-2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participation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cultural activities,</w:t>
      </w:r>
      <w:r>
        <w:rPr>
          <w:spacing w:val="-5"/>
        </w:rPr>
        <w:t xml:space="preserve"> </w:t>
      </w:r>
      <w:r>
        <w:t>enable</w:t>
      </w:r>
      <w:r>
        <w:rPr>
          <w:spacing w:val="-2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visit cultural venues, and increase cultural capital.</w:t>
      </w:r>
    </w:p>
    <w:p w:rsidR="002F6F7C" w:rsidRDefault="00A02D8E">
      <w:pPr>
        <w:pStyle w:val="ListParagraph"/>
        <w:numPr>
          <w:ilvl w:val="0"/>
          <w:numId w:val="3"/>
        </w:numPr>
        <w:tabs>
          <w:tab w:val="left" w:pos="818"/>
        </w:tabs>
        <w:spacing w:line="252" w:lineRule="exact"/>
        <w:ind w:left="818" w:hanging="358"/>
      </w:pPr>
      <w:r>
        <w:t>To</w:t>
      </w:r>
      <w:r>
        <w:rPr>
          <w:spacing w:val="-4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creative</w:t>
      </w:r>
      <w:r>
        <w:rPr>
          <w:spacing w:val="-1"/>
        </w:rPr>
        <w:t xml:space="preserve"> </w:t>
      </w:r>
      <w:r>
        <w:t>responses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faced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2"/>
        </w:rPr>
        <w:t>schools.</w:t>
      </w:r>
    </w:p>
    <w:p w:rsidR="002F6F7C" w:rsidRDefault="00A02D8E">
      <w:pPr>
        <w:pStyle w:val="ListParagraph"/>
        <w:numPr>
          <w:ilvl w:val="0"/>
          <w:numId w:val="3"/>
        </w:numPr>
        <w:tabs>
          <w:tab w:val="left" w:pos="819"/>
          <w:tab w:val="left" w:pos="821"/>
        </w:tabs>
        <w:spacing w:before="11" w:line="252" w:lineRule="auto"/>
        <w:ind w:right="808"/>
      </w:pPr>
      <w:r>
        <w:t>To</w:t>
      </w:r>
      <w:r>
        <w:rPr>
          <w:spacing w:val="-2"/>
        </w:rPr>
        <w:t xml:space="preserve"> </w:t>
      </w:r>
      <w:r>
        <w:t>connect</w:t>
      </w:r>
      <w:r>
        <w:rPr>
          <w:spacing w:val="-6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ECTs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build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confidence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partnership</w:t>
      </w:r>
      <w:r>
        <w:rPr>
          <w:spacing w:val="-2"/>
        </w:rPr>
        <w:t xml:space="preserve"> </w:t>
      </w:r>
      <w:r>
        <w:t>with cultural organisations.</w:t>
      </w:r>
    </w:p>
    <w:p w:rsidR="002F6F7C" w:rsidRDefault="00A02D8E">
      <w:pPr>
        <w:pStyle w:val="ListParagraph"/>
        <w:numPr>
          <w:ilvl w:val="0"/>
          <w:numId w:val="3"/>
        </w:numPr>
        <w:tabs>
          <w:tab w:val="left" w:pos="819"/>
          <w:tab w:val="left" w:pos="821"/>
        </w:tabs>
        <w:spacing w:line="252" w:lineRule="auto"/>
        <w:ind w:right="197"/>
      </w:pPr>
      <w:r>
        <w:t>To</w:t>
      </w:r>
      <w:r>
        <w:rPr>
          <w:spacing w:val="-2"/>
        </w:rPr>
        <w:t xml:space="preserve"> </w:t>
      </w:r>
      <w:r>
        <w:t>include opportunities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ECTs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wider</w:t>
      </w:r>
      <w:r>
        <w:rPr>
          <w:spacing w:val="-3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teams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2"/>
        </w:rPr>
        <w:t>school.</w:t>
      </w:r>
    </w:p>
    <w:p w:rsidR="002F6F7C" w:rsidRDefault="00A02D8E">
      <w:pPr>
        <w:pStyle w:val="ListParagraph"/>
        <w:numPr>
          <w:ilvl w:val="0"/>
          <w:numId w:val="3"/>
        </w:numPr>
        <w:tabs>
          <w:tab w:val="left" w:pos="819"/>
          <w:tab w:val="left" w:pos="821"/>
        </w:tabs>
        <w:spacing w:line="252" w:lineRule="auto"/>
        <w:ind w:right="265"/>
      </w:pPr>
      <w:r>
        <w:t>To culminate in the sharing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 key</w:t>
      </w:r>
      <w:r>
        <w:rPr>
          <w:spacing w:val="-3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Imagine If</w:t>
      </w:r>
      <w:r>
        <w:rPr>
          <w:spacing w:val="-4"/>
        </w:rPr>
        <w:t xml:space="preserve"> </w:t>
      </w:r>
      <w:r>
        <w:t>2024,</w:t>
      </w:r>
      <w:r>
        <w:rPr>
          <w:spacing w:val="-4"/>
        </w:rPr>
        <w:t xml:space="preserve"> </w:t>
      </w:r>
      <w:r>
        <w:t>TWAM’s annual cultural learning conference.</w:t>
      </w:r>
    </w:p>
    <w:p w:rsidR="002F6F7C" w:rsidRDefault="00A02D8E">
      <w:pPr>
        <w:pStyle w:val="ListParagraph"/>
        <w:numPr>
          <w:ilvl w:val="0"/>
          <w:numId w:val="3"/>
        </w:numPr>
        <w:tabs>
          <w:tab w:val="left" w:pos="819"/>
          <w:tab w:val="left" w:pos="821"/>
        </w:tabs>
        <w:spacing w:line="252" w:lineRule="auto"/>
        <w:ind w:right="418"/>
      </w:pPr>
      <w:r>
        <w:t>To enable North of Tyne Combined Authority</w:t>
      </w:r>
      <w:r>
        <w:t xml:space="preserve"> and TWAM to further identify and understand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faced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schools,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schools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respond</w:t>
      </w:r>
      <w:r>
        <w:rPr>
          <w:spacing w:val="-2"/>
        </w:rPr>
        <w:t xml:space="preserve"> </w:t>
      </w:r>
      <w:r>
        <w:t>to this, and roll out findings.</w:t>
      </w:r>
    </w:p>
    <w:p w:rsidR="002F6F7C" w:rsidRDefault="00A02D8E">
      <w:pPr>
        <w:pStyle w:val="Heading1"/>
        <w:spacing w:before="168"/>
      </w:pPr>
      <w:bookmarkStart w:id="3" w:name="Criteria"/>
      <w:bookmarkEnd w:id="3"/>
      <w:r>
        <w:rPr>
          <w:color w:val="2E5395"/>
          <w:spacing w:val="-2"/>
        </w:rPr>
        <w:t>Criteria</w:t>
      </w:r>
    </w:p>
    <w:p w:rsidR="002F6F7C" w:rsidRDefault="00A02D8E">
      <w:pPr>
        <w:pStyle w:val="BodyText"/>
        <w:spacing w:before="34"/>
        <w:ind w:left="100"/>
      </w:pPr>
      <w:r>
        <w:t>Through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work,</w:t>
      </w:r>
      <w:r>
        <w:rPr>
          <w:spacing w:val="-5"/>
        </w:rPr>
        <w:t xml:space="preserve"> </w:t>
      </w:r>
      <w:r>
        <w:t>TWAM’s</w:t>
      </w:r>
      <w:r>
        <w:rPr>
          <w:spacing w:val="-3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seeking</w:t>
      </w:r>
      <w:r>
        <w:rPr>
          <w:spacing w:val="-6"/>
        </w:rPr>
        <w:t xml:space="preserve"> </w:t>
      </w:r>
      <w:r>
        <w:rPr>
          <w:spacing w:val="-5"/>
        </w:rPr>
        <w:t>to:</w:t>
      </w:r>
    </w:p>
    <w:p w:rsidR="002F6F7C" w:rsidRDefault="00A02D8E">
      <w:pPr>
        <w:pStyle w:val="ListParagraph"/>
        <w:numPr>
          <w:ilvl w:val="1"/>
          <w:numId w:val="3"/>
        </w:numPr>
        <w:tabs>
          <w:tab w:val="left" w:pos="821"/>
        </w:tabs>
        <w:spacing w:before="182" w:line="252" w:lineRule="auto"/>
        <w:ind w:right="355"/>
      </w:pPr>
      <w:r>
        <w:t>Engage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schools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proposals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faced</w:t>
      </w:r>
      <w:r>
        <w:rPr>
          <w:spacing w:val="-1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each school and how arts and culture will be used to address this.</w:t>
      </w:r>
    </w:p>
    <w:p w:rsidR="002F6F7C" w:rsidRDefault="00A02D8E">
      <w:pPr>
        <w:pStyle w:val="ListParagraph"/>
        <w:numPr>
          <w:ilvl w:val="1"/>
          <w:numId w:val="3"/>
        </w:numPr>
        <w:tabs>
          <w:tab w:val="left" w:pos="821"/>
        </w:tabs>
        <w:spacing w:before="9" w:line="252" w:lineRule="auto"/>
        <w:ind w:right="812"/>
      </w:pPr>
      <w:r>
        <w:t>Focus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remote</w:t>
      </w:r>
      <w:r>
        <w:rPr>
          <w:spacing w:val="-2"/>
        </w:rPr>
        <w:t xml:space="preserve"> </w:t>
      </w:r>
      <w:r>
        <w:t>schools,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areas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deprivation,</w:t>
      </w:r>
      <w:r>
        <w:rPr>
          <w:spacing w:val="-5"/>
        </w:rPr>
        <w:t xml:space="preserve"> </w:t>
      </w:r>
      <w:r>
        <w:t>experiencing</w:t>
      </w:r>
      <w:r>
        <w:rPr>
          <w:spacing w:val="-6"/>
        </w:rPr>
        <w:t xml:space="preserve"> </w:t>
      </w:r>
      <w:r>
        <w:t>poor transport links and barriers to engagement with cultural activity.</w:t>
      </w:r>
    </w:p>
    <w:p w:rsidR="002F6F7C" w:rsidRDefault="00A02D8E">
      <w:pPr>
        <w:pStyle w:val="ListParagraph"/>
        <w:numPr>
          <w:ilvl w:val="1"/>
          <w:numId w:val="3"/>
        </w:numPr>
        <w:tabs>
          <w:tab w:val="left" w:pos="821"/>
        </w:tabs>
        <w:spacing w:before="8" w:line="252" w:lineRule="auto"/>
        <w:ind w:right="446"/>
      </w:pPr>
      <w:r>
        <w:t>Allocate</w:t>
      </w:r>
      <w:r>
        <w:rPr>
          <w:spacing w:val="-5"/>
        </w:rPr>
        <w:t xml:space="preserve"> </w:t>
      </w:r>
      <w:r>
        <w:t>£3k</w:t>
      </w:r>
      <w:r>
        <w:rPr>
          <w:spacing w:val="-8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to deliver</w:t>
      </w:r>
      <w:r>
        <w:rPr>
          <w:spacing w:val="-6"/>
        </w:rPr>
        <w:t xml:space="preserve"> </w:t>
      </w:r>
      <w:r>
        <w:t>each project</w:t>
      </w:r>
      <w:r>
        <w:rPr>
          <w:spacing w:val="-3"/>
        </w:rPr>
        <w:t xml:space="preserve"> </w:t>
      </w:r>
      <w:r>
        <w:t>funded by</w:t>
      </w:r>
      <w:r>
        <w:rPr>
          <w:spacing w:val="-3"/>
        </w:rPr>
        <w:t xml:space="preserve"> </w:t>
      </w:r>
      <w:r>
        <w:t>North of</w:t>
      </w:r>
      <w:r>
        <w:rPr>
          <w:spacing w:val="-4"/>
        </w:rPr>
        <w:t xml:space="preserve"> </w:t>
      </w:r>
      <w:r>
        <w:t xml:space="preserve">Tyne Combined </w:t>
      </w:r>
      <w:r>
        <w:rPr>
          <w:spacing w:val="-2"/>
        </w:rPr>
        <w:t>Authority</w:t>
      </w:r>
    </w:p>
    <w:p w:rsidR="002F6F7C" w:rsidRDefault="00A02D8E">
      <w:pPr>
        <w:pStyle w:val="ListParagraph"/>
        <w:numPr>
          <w:ilvl w:val="1"/>
          <w:numId w:val="3"/>
        </w:numPr>
        <w:tabs>
          <w:tab w:val="left" w:pos="821"/>
        </w:tabs>
        <w:spacing w:before="9" w:line="252" w:lineRule="auto"/>
        <w:ind w:right="330"/>
      </w:pPr>
      <w:r>
        <w:t>Host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whole-cohort</w:t>
      </w:r>
      <w:r>
        <w:rPr>
          <w:spacing w:val="-5"/>
        </w:rPr>
        <w:t xml:space="preserve"> </w:t>
      </w:r>
      <w:r>
        <w:t>half-day</w:t>
      </w:r>
      <w:r>
        <w:rPr>
          <w:spacing w:val="-4"/>
        </w:rPr>
        <w:t xml:space="preserve"> </w:t>
      </w:r>
      <w:r>
        <w:t>CPD</w:t>
      </w:r>
      <w:r>
        <w:rPr>
          <w:spacing w:val="-3"/>
        </w:rPr>
        <w:t xml:space="preserve"> </w:t>
      </w:r>
      <w:r>
        <w:t>session</w:t>
      </w:r>
      <w:r>
        <w:rPr>
          <w:spacing w:val="-6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importance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capital,</w:t>
      </w:r>
      <w:r>
        <w:rPr>
          <w:spacing w:val="-5"/>
        </w:rPr>
        <w:t xml:space="preserve"> </w:t>
      </w:r>
      <w:r>
        <w:t xml:space="preserve">the benefits </w:t>
      </w:r>
      <w:r>
        <w:t xml:space="preserve">of partnerships with cultural organisations, and how to broker cultural partnerships and embed pupil voice in planning and decision-making. (26 October </w:t>
      </w:r>
      <w:r>
        <w:rPr>
          <w:spacing w:val="-2"/>
        </w:rPr>
        <w:t>2023)</w:t>
      </w:r>
    </w:p>
    <w:p w:rsidR="002F6F7C" w:rsidRDefault="00A02D8E">
      <w:pPr>
        <w:pStyle w:val="ListParagraph"/>
        <w:numPr>
          <w:ilvl w:val="1"/>
          <w:numId w:val="3"/>
        </w:numPr>
        <w:tabs>
          <w:tab w:val="left" w:pos="821"/>
        </w:tabs>
        <w:spacing w:before="13" w:line="252" w:lineRule="auto"/>
        <w:ind w:right="436"/>
      </w:pPr>
      <w:r>
        <w:t>Require</w:t>
      </w:r>
      <w:r>
        <w:rPr>
          <w:spacing w:val="-1"/>
        </w:rPr>
        <w:t xml:space="preserve"> </w:t>
      </w:r>
      <w:r>
        <w:t>successful</w:t>
      </w:r>
      <w:r>
        <w:rPr>
          <w:spacing w:val="-3"/>
        </w:rPr>
        <w:t xml:space="preserve"> </w:t>
      </w:r>
      <w:r>
        <w:t>schools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host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CPD session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 end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programme</w:t>
      </w:r>
      <w:r>
        <w:rPr>
          <w:spacing w:val="-6"/>
        </w:rPr>
        <w:t xml:space="preserve"> </w:t>
      </w:r>
      <w:r>
        <w:t>at the Imagine If… co</w:t>
      </w:r>
      <w:r>
        <w:t>nference in November 2024</w:t>
      </w:r>
    </w:p>
    <w:p w:rsidR="002F6F7C" w:rsidRDefault="00A02D8E">
      <w:pPr>
        <w:pStyle w:val="ListParagraph"/>
        <w:numPr>
          <w:ilvl w:val="1"/>
          <w:numId w:val="3"/>
        </w:numPr>
        <w:tabs>
          <w:tab w:val="left" w:pos="821"/>
        </w:tabs>
        <w:spacing w:before="9" w:line="252" w:lineRule="auto"/>
        <w:ind w:right="105"/>
      </w:pPr>
      <w:r>
        <w:t>Have a requirement for children and young people to be involved in the planning for programme</w:t>
      </w:r>
      <w:r>
        <w:rPr>
          <w:spacing w:val="-2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(school</w:t>
      </w:r>
      <w:r>
        <w:rPr>
          <w:spacing w:val="-4"/>
        </w:rPr>
        <w:t xml:space="preserve"> </w:t>
      </w:r>
      <w:r>
        <w:t>led-</w:t>
      </w:r>
      <w:r>
        <w:rPr>
          <w:spacing w:val="-2"/>
        </w:rPr>
        <w:t xml:space="preserve"> </w:t>
      </w:r>
      <w:r>
        <w:t>supported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producer and</w:t>
      </w:r>
      <w:r>
        <w:rPr>
          <w:spacing w:val="-2"/>
        </w:rPr>
        <w:t xml:space="preserve"> </w:t>
      </w:r>
      <w:r>
        <w:t>matched</w:t>
      </w:r>
      <w:r>
        <w:rPr>
          <w:spacing w:val="-2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venue).</w:t>
      </w:r>
    </w:p>
    <w:p w:rsidR="002F6F7C" w:rsidRDefault="00A02D8E">
      <w:pPr>
        <w:pStyle w:val="ListParagraph"/>
        <w:numPr>
          <w:ilvl w:val="1"/>
          <w:numId w:val="3"/>
        </w:numPr>
        <w:tabs>
          <w:tab w:val="left" w:pos="821"/>
        </w:tabs>
        <w:spacing w:before="9" w:line="252" w:lineRule="auto"/>
        <w:ind w:right="214"/>
      </w:pPr>
      <w:r>
        <w:t>Require schools to nominate</w:t>
      </w:r>
      <w:r>
        <w:rPr>
          <w:spacing w:val="-1"/>
        </w:rPr>
        <w:t xml:space="preserve"> </w:t>
      </w:r>
      <w:r>
        <w:t>an ECT who will lead</w:t>
      </w:r>
      <w:r>
        <w:rPr>
          <w:spacing w:val="-1"/>
        </w:rPr>
        <w:t xml:space="preserve"> </w:t>
      </w:r>
      <w:r>
        <w:t>on this work for their school, and to</w:t>
      </w:r>
      <w:r>
        <w:rPr>
          <w:spacing w:val="-2"/>
        </w:rPr>
        <w:t xml:space="preserve"> </w:t>
      </w:r>
      <w:r>
        <w:t>commit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receiving</w:t>
      </w:r>
      <w:r>
        <w:rPr>
          <w:spacing w:val="-7"/>
        </w:rPr>
        <w:t xml:space="preserve"> </w:t>
      </w:r>
      <w:r>
        <w:t>mentor</w:t>
      </w:r>
      <w:r>
        <w:rPr>
          <w:spacing w:val="-3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embed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project.</w:t>
      </w:r>
    </w:p>
    <w:p w:rsidR="002F6F7C" w:rsidRDefault="00A02D8E">
      <w:pPr>
        <w:pStyle w:val="ListParagraph"/>
        <w:numPr>
          <w:ilvl w:val="1"/>
          <w:numId w:val="3"/>
        </w:numPr>
        <w:tabs>
          <w:tab w:val="left" w:pos="821"/>
        </w:tabs>
        <w:spacing w:before="8" w:line="252" w:lineRule="auto"/>
        <w:ind w:right="877"/>
      </w:pPr>
      <w:r>
        <w:t>Create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peer</w:t>
      </w:r>
      <w:r>
        <w:rPr>
          <w:spacing w:val="-2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network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these teachers,</w:t>
      </w:r>
      <w:r>
        <w:rPr>
          <w:spacing w:val="-5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regularly</w:t>
      </w:r>
      <w:r>
        <w:rPr>
          <w:spacing w:val="-4"/>
        </w:rPr>
        <w:t xml:space="preserve"> </w:t>
      </w:r>
      <w:r>
        <w:t>and support one another as the programme develops.</w:t>
      </w:r>
    </w:p>
    <w:p w:rsidR="002F6F7C" w:rsidRDefault="00A02D8E">
      <w:pPr>
        <w:pStyle w:val="Heading1"/>
        <w:spacing w:before="171"/>
      </w:pPr>
      <w:bookmarkStart w:id="4" w:name="Timescales"/>
      <w:bookmarkEnd w:id="4"/>
      <w:r>
        <w:rPr>
          <w:color w:val="2E5395"/>
          <w:spacing w:val="-2"/>
          <w:w w:val="95"/>
        </w:rPr>
        <w:t>Tim</w:t>
      </w:r>
      <w:r>
        <w:rPr>
          <w:color w:val="2E5395"/>
          <w:spacing w:val="-2"/>
          <w:w w:val="95"/>
        </w:rPr>
        <w:t>escales</w:t>
      </w:r>
    </w:p>
    <w:p w:rsidR="002F6F7C" w:rsidRDefault="00A02D8E">
      <w:pPr>
        <w:pStyle w:val="ListParagraph"/>
        <w:numPr>
          <w:ilvl w:val="0"/>
          <w:numId w:val="2"/>
        </w:numPr>
        <w:tabs>
          <w:tab w:val="left" w:pos="820"/>
        </w:tabs>
        <w:spacing w:before="54"/>
        <w:ind w:left="820"/>
        <w:rPr>
          <w:b/>
        </w:rPr>
      </w:pPr>
      <w:r>
        <w:t>Application</w:t>
      </w:r>
      <w:r>
        <w:rPr>
          <w:spacing w:val="-1"/>
        </w:rPr>
        <w:t xml:space="preserve"> </w:t>
      </w:r>
      <w:r>
        <w:t>deadline -</w:t>
      </w:r>
      <w:r>
        <w:rPr>
          <w:spacing w:val="-4"/>
        </w:rPr>
        <w:t xml:space="preserve"> </w:t>
      </w:r>
      <w:r>
        <w:rPr>
          <w:b/>
        </w:rPr>
        <w:t>Friday</w:t>
      </w:r>
      <w:r>
        <w:rPr>
          <w:b/>
          <w:spacing w:val="-7"/>
        </w:rPr>
        <w:t xml:space="preserve"> </w:t>
      </w:r>
      <w:r>
        <w:rPr>
          <w:b/>
        </w:rPr>
        <w:t>29</w:t>
      </w:r>
      <w:r>
        <w:rPr>
          <w:b/>
          <w:spacing w:val="-2"/>
        </w:rPr>
        <w:t xml:space="preserve"> September</w:t>
      </w:r>
    </w:p>
    <w:p w:rsidR="002F6F7C" w:rsidRDefault="00A02D8E">
      <w:pPr>
        <w:pStyle w:val="ListParagraph"/>
        <w:numPr>
          <w:ilvl w:val="0"/>
          <w:numId w:val="2"/>
        </w:numPr>
        <w:tabs>
          <w:tab w:val="left" w:pos="820"/>
        </w:tabs>
        <w:spacing w:before="33"/>
        <w:ind w:left="820"/>
      </w:pPr>
      <w:r>
        <w:t>Grants</w:t>
      </w:r>
      <w:r>
        <w:rPr>
          <w:spacing w:val="-5"/>
        </w:rPr>
        <w:t xml:space="preserve"> </w:t>
      </w:r>
      <w:r>
        <w:t>allocated</w:t>
      </w:r>
      <w:r>
        <w:rPr>
          <w:spacing w:val="-2"/>
        </w:rPr>
        <w:t xml:space="preserve"> </w:t>
      </w:r>
      <w:r>
        <w:t>in October</w:t>
      </w:r>
      <w:r>
        <w:rPr>
          <w:spacing w:val="-6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commence.</w:t>
      </w:r>
    </w:p>
    <w:p w:rsidR="002F6F7C" w:rsidRDefault="00A02D8E">
      <w:pPr>
        <w:pStyle w:val="ListParagraph"/>
        <w:numPr>
          <w:ilvl w:val="0"/>
          <w:numId w:val="2"/>
        </w:numPr>
        <w:tabs>
          <w:tab w:val="left" w:pos="820"/>
        </w:tabs>
        <w:spacing w:before="37"/>
        <w:ind w:left="820"/>
      </w:pPr>
      <w:r>
        <w:t>Project</w:t>
      </w:r>
      <w:r>
        <w:rPr>
          <w:spacing w:val="-7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October</w:t>
      </w:r>
      <w:r>
        <w:rPr>
          <w:spacing w:val="-7"/>
        </w:rPr>
        <w:t xml:space="preserve"> </w:t>
      </w:r>
      <w:r>
        <w:t>2023–</w:t>
      </w:r>
      <w:r>
        <w:rPr>
          <w:spacing w:val="-2"/>
        </w:rPr>
        <w:t xml:space="preserve"> </w:t>
      </w:r>
      <w:r>
        <w:t>December</w:t>
      </w:r>
      <w:r>
        <w:rPr>
          <w:spacing w:val="-2"/>
        </w:rPr>
        <w:t xml:space="preserve"> </w:t>
      </w:r>
      <w:r>
        <w:rPr>
          <w:spacing w:val="-4"/>
        </w:rPr>
        <w:t>2023</w:t>
      </w:r>
    </w:p>
    <w:p w:rsidR="002F6F7C" w:rsidRDefault="00A02D8E">
      <w:pPr>
        <w:pStyle w:val="ListParagraph"/>
        <w:numPr>
          <w:ilvl w:val="0"/>
          <w:numId w:val="2"/>
        </w:numPr>
        <w:tabs>
          <w:tab w:val="left" w:pos="820"/>
        </w:tabs>
        <w:spacing w:before="32"/>
        <w:ind w:left="820"/>
      </w:pPr>
      <w:r>
        <w:t>CPD</w:t>
      </w:r>
      <w:r>
        <w:rPr>
          <w:spacing w:val="-4"/>
        </w:rPr>
        <w:t xml:space="preserve"> </w:t>
      </w:r>
      <w:r>
        <w:t>session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attended on</w:t>
      </w:r>
      <w:r>
        <w:rPr>
          <w:spacing w:val="-1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October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ECTs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mentors</w:t>
      </w:r>
    </w:p>
    <w:p w:rsidR="002F6F7C" w:rsidRDefault="00A02D8E">
      <w:pPr>
        <w:pStyle w:val="ListParagraph"/>
        <w:numPr>
          <w:ilvl w:val="0"/>
          <w:numId w:val="2"/>
        </w:numPr>
        <w:tabs>
          <w:tab w:val="left" w:pos="820"/>
        </w:tabs>
        <w:spacing w:before="37"/>
        <w:ind w:left="820"/>
      </w:pPr>
      <w:r>
        <w:t>Project</w:t>
      </w:r>
      <w:r>
        <w:rPr>
          <w:spacing w:val="-6"/>
        </w:rPr>
        <w:t xml:space="preserve"> </w:t>
      </w:r>
      <w:r>
        <w:t>delivery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 started</w:t>
      </w:r>
      <w:r>
        <w:rPr>
          <w:spacing w:val="-6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January</w:t>
      </w:r>
      <w:r>
        <w:rPr>
          <w:spacing w:val="-4"/>
        </w:rPr>
        <w:t xml:space="preserve"> </w:t>
      </w:r>
      <w:r>
        <w:t>2024 and</w:t>
      </w:r>
      <w:r>
        <w:rPr>
          <w:spacing w:val="-1"/>
        </w:rPr>
        <w:t xml:space="preserve"> </w:t>
      </w:r>
      <w:r>
        <w:t>completed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July</w:t>
      </w:r>
      <w:r>
        <w:rPr>
          <w:spacing w:val="-2"/>
        </w:rPr>
        <w:t xml:space="preserve"> </w:t>
      </w:r>
      <w:r>
        <w:rPr>
          <w:spacing w:val="-4"/>
        </w:rPr>
        <w:t>2024</w:t>
      </w:r>
    </w:p>
    <w:p w:rsidR="002F6F7C" w:rsidRDefault="00A02D8E">
      <w:pPr>
        <w:pStyle w:val="ListParagraph"/>
        <w:numPr>
          <w:ilvl w:val="0"/>
          <w:numId w:val="2"/>
        </w:numPr>
        <w:tabs>
          <w:tab w:val="left" w:pos="820"/>
        </w:tabs>
        <w:spacing w:before="32"/>
        <w:ind w:left="820"/>
      </w:pPr>
      <w:r>
        <w:t>ECTs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mentors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attend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peer</w:t>
      </w:r>
      <w:r>
        <w:rPr>
          <w:spacing w:val="-2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sessions</w:t>
      </w:r>
      <w:r>
        <w:rPr>
          <w:spacing w:val="-4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2"/>
        </w:rPr>
        <w:t>year.</w:t>
      </w:r>
    </w:p>
    <w:p w:rsidR="002F6F7C" w:rsidRDefault="00A02D8E">
      <w:pPr>
        <w:pStyle w:val="ListParagraph"/>
        <w:numPr>
          <w:ilvl w:val="0"/>
          <w:numId w:val="2"/>
        </w:numPr>
        <w:tabs>
          <w:tab w:val="left" w:pos="821"/>
        </w:tabs>
        <w:spacing w:before="32" w:line="256" w:lineRule="auto"/>
        <w:ind w:right="893"/>
      </w:pPr>
      <w:r>
        <w:t>ECTs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deliver</w:t>
      </w:r>
      <w:r>
        <w:rPr>
          <w:spacing w:val="-8"/>
        </w:rPr>
        <w:t xml:space="preserve"> </w:t>
      </w:r>
      <w:r>
        <w:t>a workshop about</w:t>
      </w:r>
      <w:r>
        <w:rPr>
          <w:spacing w:val="-6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Imagine</w:t>
      </w:r>
      <w:r>
        <w:rPr>
          <w:spacing w:val="-2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conference</w:t>
      </w:r>
      <w:r>
        <w:rPr>
          <w:spacing w:val="-2"/>
        </w:rPr>
        <w:t xml:space="preserve"> </w:t>
      </w:r>
      <w:r>
        <w:t>in November 2024</w:t>
      </w:r>
    </w:p>
    <w:p w:rsidR="002F6F7C" w:rsidRDefault="002F6F7C">
      <w:pPr>
        <w:spacing w:line="256" w:lineRule="auto"/>
        <w:sectPr w:rsidR="002F6F7C">
          <w:pgSz w:w="11910" w:h="16840"/>
          <w:pgMar w:top="1800" w:right="1320" w:bottom="280" w:left="1340" w:header="720" w:footer="720" w:gutter="0"/>
          <w:cols w:space="720"/>
        </w:sectPr>
      </w:pPr>
    </w:p>
    <w:p w:rsidR="002F6F7C" w:rsidRDefault="00A02D8E">
      <w:pPr>
        <w:pStyle w:val="Heading1"/>
      </w:pPr>
      <w:r>
        <w:rPr>
          <w:color w:val="2E5395"/>
          <w:spacing w:val="-2"/>
        </w:rPr>
        <w:lastRenderedPageBreak/>
        <w:t>Contact</w:t>
      </w:r>
    </w:p>
    <w:p w:rsidR="002F6F7C" w:rsidRDefault="00A02D8E">
      <w:pPr>
        <w:pStyle w:val="BodyText"/>
        <w:spacing w:before="194" w:line="252" w:lineRule="auto"/>
        <w:ind w:left="100" w:right="230" w:firstLine="60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informal</w:t>
      </w:r>
      <w:r>
        <w:rPr>
          <w:spacing w:val="-8"/>
        </w:rPr>
        <w:t xml:space="preserve"> </w:t>
      </w:r>
      <w:r>
        <w:t>discussion</w:t>
      </w:r>
      <w:r>
        <w:rPr>
          <w:spacing w:val="-1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work,</w:t>
      </w:r>
      <w:r>
        <w:rPr>
          <w:spacing w:val="-5"/>
        </w:rPr>
        <w:t xml:space="preserve"> </w:t>
      </w:r>
      <w:r>
        <w:t xml:space="preserve">please contact: </w:t>
      </w:r>
      <w:hyperlink r:id="rId7">
        <w:r>
          <w:rPr>
            <w:color w:val="0462C1"/>
            <w:u w:val="single" w:color="0462C1"/>
          </w:rPr>
          <w:t>charlotte.dack@twmuseums.org.uk</w:t>
        </w:r>
      </w:hyperlink>
      <w:r>
        <w:rPr>
          <w:color w:val="0462C1"/>
        </w:rPr>
        <w:t xml:space="preserve"> </w:t>
      </w:r>
      <w:r>
        <w:t>to arrange a call.</w:t>
      </w:r>
    </w:p>
    <w:p w:rsidR="002F6F7C" w:rsidRDefault="002F6F7C">
      <w:pPr>
        <w:spacing w:line="252" w:lineRule="auto"/>
        <w:sectPr w:rsidR="002F6F7C">
          <w:pgSz w:w="11910" w:h="16840"/>
          <w:pgMar w:top="1360" w:right="1320" w:bottom="280" w:left="1340" w:header="720" w:footer="720" w:gutter="0"/>
          <w:cols w:space="720"/>
        </w:sectPr>
      </w:pPr>
    </w:p>
    <w:p w:rsidR="002F6F7C" w:rsidRDefault="00A02D8E">
      <w:pPr>
        <w:spacing w:before="79"/>
        <w:ind w:left="3703" w:right="3715"/>
        <w:jc w:val="center"/>
        <w:rPr>
          <w:b/>
        </w:rPr>
      </w:pPr>
      <w:r>
        <w:rPr>
          <w:b/>
        </w:rPr>
        <w:lastRenderedPageBreak/>
        <w:t>Application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Form</w:t>
      </w:r>
    </w:p>
    <w:p w:rsidR="002F6F7C" w:rsidRDefault="00A02D8E">
      <w:pPr>
        <w:spacing w:before="172"/>
        <w:ind w:left="100"/>
        <w:rPr>
          <w:b/>
        </w:rPr>
      </w:pPr>
      <w:r>
        <w:rPr>
          <w:b/>
        </w:rPr>
        <w:t>School</w:t>
      </w:r>
      <w:r>
        <w:rPr>
          <w:b/>
          <w:spacing w:val="-3"/>
        </w:rPr>
        <w:t xml:space="preserve"> </w:t>
      </w:r>
      <w:r>
        <w:rPr>
          <w:b/>
        </w:rPr>
        <w:t>Contact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Details</w:t>
      </w:r>
    </w:p>
    <w:p w:rsidR="002F6F7C" w:rsidRDefault="002F6F7C">
      <w:pPr>
        <w:pStyle w:val="BodyText"/>
        <w:spacing w:before="6"/>
        <w:rPr>
          <w:b/>
          <w:sz w:val="15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6363"/>
      </w:tblGrid>
      <w:tr w:rsidR="002F6F7C">
        <w:trPr>
          <w:trHeight w:val="425"/>
        </w:trPr>
        <w:tc>
          <w:tcPr>
            <w:tcW w:w="2251" w:type="dxa"/>
          </w:tcPr>
          <w:p w:rsidR="002F6F7C" w:rsidRDefault="00A02D8E">
            <w:pPr>
              <w:pStyle w:val="TableParagraph"/>
              <w:spacing w:line="247" w:lineRule="exact"/>
              <w:ind w:left="107"/>
            </w:pPr>
            <w:r>
              <w:t>School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6363" w:type="dxa"/>
          </w:tcPr>
          <w:p w:rsidR="002F6F7C" w:rsidRDefault="002F6F7C">
            <w:pPr>
              <w:pStyle w:val="TableParagraph"/>
              <w:rPr>
                <w:rFonts w:ascii="Times New Roman"/>
              </w:rPr>
            </w:pPr>
          </w:p>
        </w:tc>
      </w:tr>
      <w:tr w:rsidR="002F6F7C">
        <w:trPr>
          <w:trHeight w:val="425"/>
        </w:trPr>
        <w:tc>
          <w:tcPr>
            <w:tcW w:w="2251" w:type="dxa"/>
          </w:tcPr>
          <w:p w:rsidR="002F6F7C" w:rsidRDefault="00A02D8E">
            <w:pPr>
              <w:pStyle w:val="TableParagraph"/>
              <w:spacing w:line="247" w:lineRule="exact"/>
              <w:ind w:left="107"/>
            </w:pPr>
            <w:r>
              <w:t>School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address</w:t>
            </w:r>
          </w:p>
        </w:tc>
        <w:tc>
          <w:tcPr>
            <w:tcW w:w="6363" w:type="dxa"/>
          </w:tcPr>
          <w:p w:rsidR="002F6F7C" w:rsidRDefault="002F6F7C">
            <w:pPr>
              <w:pStyle w:val="TableParagraph"/>
              <w:rPr>
                <w:rFonts w:ascii="Times New Roman"/>
              </w:rPr>
            </w:pPr>
          </w:p>
        </w:tc>
      </w:tr>
      <w:tr w:rsidR="002F6F7C">
        <w:trPr>
          <w:trHeight w:val="425"/>
        </w:trPr>
        <w:tc>
          <w:tcPr>
            <w:tcW w:w="2251" w:type="dxa"/>
          </w:tcPr>
          <w:p w:rsidR="002F6F7C" w:rsidRDefault="002F6F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63" w:type="dxa"/>
          </w:tcPr>
          <w:p w:rsidR="002F6F7C" w:rsidRDefault="002F6F7C">
            <w:pPr>
              <w:pStyle w:val="TableParagraph"/>
              <w:rPr>
                <w:rFonts w:ascii="Times New Roman"/>
              </w:rPr>
            </w:pPr>
          </w:p>
        </w:tc>
      </w:tr>
      <w:tr w:rsidR="002F6F7C">
        <w:trPr>
          <w:trHeight w:val="425"/>
        </w:trPr>
        <w:tc>
          <w:tcPr>
            <w:tcW w:w="2251" w:type="dxa"/>
          </w:tcPr>
          <w:p w:rsidR="002F6F7C" w:rsidRDefault="002F6F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63" w:type="dxa"/>
          </w:tcPr>
          <w:p w:rsidR="002F6F7C" w:rsidRDefault="002F6F7C">
            <w:pPr>
              <w:pStyle w:val="TableParagraph"/>
              <w:rPr>
                <w:rFonts w:ascii="Times New Roman"/>
              </w:rPr>
            </w:pPr>
          </w:p>
        </w:tc>
      </w:tr>
      <w:tr w:rsidR="002F6F7C">
        <w:trPr>
          <w:trHeight w:val="1650"/>
        </w:trPr>
        <w:tc>
          <w:tcPr>
            <w:tcW w:w="2251" w:type="dxa"/>
          </w:tcPr>
          <w:p w:rsidR="002F6F7C" w:rsidRDefault="00A02D8E">
            <w:pPr>
              <w:pStyle w:val="TableParagraph"/>
              <w:spacing w:line="252" w:lineRule="auto"/>
              <w:ind w:left="107" w:right="241"/>
            </w:pPr>
            <w:r>
              <w:t>Type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school</w:t>
            </w:r>
            <w:r>
              <w:rPr>
                <w:spacing w:val="-10"/>
              </w:rPr>
              <w:t xml:space="preserve"> </w:t>
            </w:r>
            <w:r>
              <w:t>– First, Primary,</w:t>
            </w:r>
          </w:p>
          <w:p w:rsidR="002F6F7C" w:rsidRDefault="00A02D8E">
            <w:pPr>
              <w:pStyle w:val="TableParagraph"/>
              <w:spacing w:before="152" w:line="254" w:lineRule="auto"/>
              <w:ind w:left="107" w:right="241"/>
            </w:pPr>
            <w:r>
              <w:t>Middle,</w:t>
            </w:r>
            <w:r>
              <w:rPr>
                <w:spacing w:val="-16"/>
              </w:rPr>
              <w:t xml:space="preserve"> </w:t>
            </w:r>
            <w:r>
              <w:t>Secondary, Special School, PRU, other</w:t>
            </w:r>
          </w:p>
        </w:tc>
        <w:tc>
          <w:tcPr>
            <w:tcW w:w="6363" w:type="dxa"/>
          </w:tcPr>
          <w:p w:rsidR="002F6F7C" w:rsidRDefault="002F6F7C">
            <w:pPr>
              <w:pStyle w:val="TableParagraph"/>
              <w:rPr>
                <w:rFonts w:ascii="Times New Roman"/>
              </w:rPr>
            </w:pPr>
          </w:p>
        </w:tc>
      </w:tr>
      <w:tr w:rsidR="002F6F7C">
        <w:trPr>
          <w:trHeight w:val="425"/>
        </w:trPr>
        <w:tc>
          <w:tcPr>
            <w:tcW w:w="2251" w:type="dxa"/>
          </w:tcPr>
          <w:p w:rsidR="002F6F7C" w:rsidRDefault="00A02D8E">
            <w:pPr>
              <w:pStyle w:val="TableParagraph"/>
              <w:spacing w:line="247" w:lineRule="exact"/>
              <w:ind w:left="107"/>
            </w:pPr>
            <w:r>
              <w:t>Telephone</w:t>
            </w:r>
            <w:r>
              <w:rPr>
                <w:spacing w:val="-2"/>
              </w:rPr>
              <w:t xml:space="preserve"> number</w:t>
            </w:r>
          </w:p>
        </w:tc>
        <w:tc>
          <w:tcPr>
            <w:tcW w:w="6363" w:type="dxa"/>
          </w:tcPr>
          <w:p w:rsidR="002F6F7C" w:rsidRDefault="002F6F7C">
            <w:pPr>
              <w:pStyle w:val="TableParagraph"/>
              <w:rPr>
                <w:rFonts w:ascii="Times New Roman"/>
              </w:rPr>
            </w:pPr>
          </w:p>
        </w:tc>
      </w:tr>
      <w:tr w:rsidR="002F6F7C">
        <w:trPr>
          <w:trHeight w:val="955"/>
        </w:trPr>
        <w:tc>
          <w:tcPr>
            <w:tcW w:w="2251" w:type="dxa"/>
          </w:tcPr>
          <w:p w:rsidR="002F6F7C" w:rsidRDefault="00A02D8E">
            <w:pPr>
              <w:pStyle w:val="TableParagraph"/>
              <w:spacing w:line="252" w:lineRule="auto"/>
              <w:ind w:left="107" w:right="241"/>
            </w:pPr>
            <w:r>
              <w:t>Name of lead teacher</w:t>
            </w:r>
            <w:r>
              <w:rPr>
                <w:spacing w:val="-16"/>
              </w:rPr>
              <w:t xml:space="preserve"> </w:t>
            </w:r>
            <w:r>
              <w:t>for</w:t>
            </w:r>
            <w:r>
              <w:rPr>
                <w:spacing w:val="-15"/>
              </w:rPr>
              <w:t xml:space="preserve"> </w:t>
            </w:r>
            <w:r>
              <w:t xml:space="preserve">this </w:t>
            </w:r>
            <w:r>
              <w:rPr>
                <w:spacing w:val="-2"/>
              </w:rPr>
              <w:t>project</w:t>
            </w:r>
          </w:p>
        </w:tc>
        <w:tc>
          <w:tcPr>
            <w:tcW w:w="6363" w:type="dxa"/>
          </w:tcPr>
          <w:p w:rsidR="002F6F7C" w:rsidRDefault="002F6F7C">
            <w:pPr>
              <w:pStyle w:val="TableParagraph"/>
              <w:rPr>
                <w:rFonts w:ascii="Times New Roman"/>
              </w:rPr>
            </w:pPr>
          </w:p>
        </w:tc>
      </w:tr>
      <w:tr w:rsidR="002F6F7C">
        <w:trPr>
          <w:trHeight w:val="425"/>
        </w:trPr>
        <w:tc>
          <w:tcPr>
            <w:tcW w:w="2251" w:type="dxa"/>
          </w:tcPr>
          <w:p w:rsidR="002F6F7C" w:rsidRDefault="00A02D8E">
            <w:pPr>
              <w:pStyle w:val="TableParagraph"/>
              <w:spacing w:line="247" w:lineRule="exact"/>
              <w:ind w:left="107"/>
            </w:pPr>
            <w:r>
              <w:t>Position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6363" w:type="dxa"/>
          </w:tcPr>
          <w:p w:rsidR="002F6F7C" w:rsidRDefault="002F6F7C">
            <w:pPr>
              <w:pStyle w:val="TableParagraph"/>
              <w:rPr>
                <w:rFonts w:ascii="Times New Roman"/>
              </w:rPr>
            </w:pPr>
          </w:p>
        </w:tc>
      </w:tr>
      <w:tr w:rsidR="002F6F7C">
        <w:trPr>
          <w:trHeight w:val="425"/>
        </w:trPr>
        <w:tc>
          <w:tcPr>
            <w:tcW w:w="2251" w:type="dxa"/>
          </w:tcPr>
          <w:p w:rsidR="002F6F7C" w:rsidRDefault="00A02D8E">
            <w:pPr>
              <w:pStyle w:val="TableParagraph"/>
              <w:spacing w:line="247" w:lineRule="exact"/>
              <w:ind w:left="107"/>
            </w:pPr>
            <w:r>
              <w:t xml:space="preserve">Email </w:t>
            </w:r>
            <w:r>
              <w:rPr>
                <w:spacing w:val="-2"/>
              </w:rPr>
              <w:t>address</w:t>
            </w:r>
          </w:p>
        </w:tc>
        <w:tc>
          <w:tcPr>
            <w:tcW w:w="6363" w:type="dxa"/>
          </w:tcPr>
          <w:p w:rsidR="002F6F7C" w:rsidRDefault="002F6F7C">
            <w:pPr>
              <w:pStyle w:val="TableParagraph"/>
              <w:rPr>
                <w:rFonts w:ascii="Times New Roman"/>
              </w:rPr>
            </w:pPr>
          </w:p>
        </w:tc>
      </w:tr>
      <w:tr w:rsidR="002F6F7C">
        <w:trPr>
          <w:trHeight w:val="690"/>
        </w:trPr>
        <w:tc>
          <w:tcPr>
            <w:tcW w:w="2251" w:type="dxa"/>
          </w:tcPr>
          <w:p w:rsidR="002F6F7C" w:rsidRDefault="00A02D8E">
            <w:pPr>
              <w:pStyle w:val="TableParagraph"/>
              <w:spacing w:line="252" w:lineRule="auto"/>
              <w:ind w:left="107" w:right="241"/>
            </w:pPr>
            <w:r>
              <w:t>Name</w:t>
            </w:r>
            <w:r>
              <w:rPr>
                <w:spacing w:val="-16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 xml:space="preserve">head </w:t>
            </w:r>
            <w:r>
              <w:rPr>
                <w:spacing w:val="-2"/>
              </w:rPr>
              <w:t>teacher</w:t>
            </w:r>
          </w:p>
        </w:tc>
        <w:tc>
          <w:tcPr>
            <w:tcW w:w="6363" w:type="dxa"/>
          </w:tcPr>
          <w:p w:rsidR="002F6F7C" w:rsidRDefault="002F6F7C">
            <w:pPr>
              <w:pStyle w:val="TableParagraph"/>
              <w:rPr>
                <w:rFonts w:ascii="Times New Roman"/>
              </w:rPr>
            </w:pPr>
          </w:p>
        </w:tc>
      </w:tr>
      <w:tr w:rsidR="002F6F7C">
        <w:trPr>
          <w:trHeight w:val="425"/>
        </w:trPr>
        <w:tc>
          <w:tcPr>
            <w:tcW w:w="2251" w:type="dxa"/>
          </w:tcPr>
          <w:p w:rsidR="002F6F7C" w:rsidRDefault="00A02D8E">
            <w:pPr>
              <w:pStyle w:val="TableParagraph"/>
              <w:spacing w:line="247" w:lineRule="exact"/>
              <w:ind w:left="107"/>
            </w:pPr>
            <w:r>
              <w:t xml:space="preserve">Email </w:t>
            </w:r>
            <w:r>
              <w:rPr>
                <w:spacing w:val="-2"/>
              </w:rPr>
              <w:t>address</w:t>
            </w:r>
          </w:p>
        </w:tc>
        <w:tc>
          <w:tcPr>
            <w:tcW w:w="6363" w:type="dxa"/>
          </w:tcPr>
          <w:p w:rsidR="002F6F7C" w:rsidRDefault="002F6F7C">
            <w:pPr>
              <w:pStyle w:val="TableParagraph"/>
              <w:rPr>
                <w:rFonts w:ascii="Times New Roman"/>
              </w:rPr>
            </w:pPr>
          </w:p>
        </w:tc>
      </w:tr>
    </w:tbl>
    <w:p w:rsidR="002F6F7C" w:rsidRDefault="002F6F7C">
      <w:pPr>
        <w:pStyle w:val="BodyText"/>
        <w:spacing w:before="5"/>
        <w:rPr>
          <w:b/>
          <w:sz w:val="28"/>
        </w:rPr>
      </w:pPr>
    </w:p>
    <w:p w:rsidR="002F6F7C" w:rsidRDefault="00A02D8E">
      <w:pPr>
        <w:pStyle w:val="ListParagraph"/>
        <w:numPr>
          <w:ilvl w:val="0"/>
          <w:numId w:val="1"/>
        </w:numPr>
        <w:tabs>
          <w:tab w:val="left" w:pos="459"/>
        </w:tabs>
        <w:spacing w:before="103"/>
        <w:ind w:left="459" w:hanging="359"/>
        <w:rPr>
          <w:b/>
        </w:rPr>
      </w:pPr>
      <w:r>
        <w:rPr>
          <w:b/>
        </w:rPr>
        <w:t>Information</w:t>
      </w:r>
      <w:r>
        <w:rPr>
          <w:b/>
          <w:spacing w:val="-4"/>
        </w:rPr>
        <w:t xml:space="preserve"> </w:t>
      </w:r>
      <w:r>
        <w:rPr>
          <w:b/>
        </w:rPr>
        <w:t>about</w:t>
      </w:r>
      <w:r>
        <w:rPr>
          <w:b/>
          <w:spacing w:val="-4"/>
        </w:rPr>
        <w:t xml:space="preserve"> </w:t>
      </w:r>
      <w:r>
        <w:rPr>
          <w:b/>
        </w:rPr>
        <w:t>your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school</w:t>
      </w:r>
    </w:p>
    <w:p w:rsidR="002F6F7C" w:rsidRDefault="00A02D8E">
      <w:pPr>
        <w:pStyle w:val="BodyText"/>
        <w:spacing w:before="172" w:line="252" w:lineRule="auto"/>
        <w:ind w:left="100"/>
      </w:pPr>
      <w:r>
        <w:t>Please tell us about your school. Describe any particular characteristics about your school community</w:t>
      </w:r>
      <w:r>
        <w:rPr>
          <w:spacing w:val="-4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Premium,</w:t>
      </w:r>
      <w:r>
        <w:rPr>
          <w:spacing w:val="-10"/>
        </w:rPr>
        <w:t xml:space="preserve"> </w:t>
      </w:r>
      <w:r>
        <w:t>eligibility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meals,</w:t>
      </w:r>
      <w:r>
        <w:rPr>
          <w:spacing w:val="-5"/>
        </w:rPr>
        <w:t xml:space="preserve"> </w:t>
      </w:r>
      <w:r>
        <w:t>location and</w:t>
      </w:r>
      <w:r>
        <w:rPr>
          <w:spacing w:val="-2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demographic</w:t>
      </w:r>
      <w:r>
        <w:rPr>
          <w:spacing w:val="-4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linked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above.</w:t>
      </w:r>
      <w:r>
        <w:rPr>
          <w:spacing w:val="-5"/>
        </w:rPr>
        <w:t xml:space="preserve"> </w:t>
      </w:r>
      <w:r>
        <w:t>(</w:t>
      </w:r>
      <w:proofErr w:type="gramStart"/>
      <w:r>
        <w:t>up</w:t>
      </w:r>
      <w:proofErr w:type="gramEnd"/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rPr>
          <w:spacing w:val="-2"/>
        </w:rPr>
        <w:t>words).</w:t>
      </w:r>
    </w:p>
    <w:p w:rsidR="002F6F7C" w:rsidRDefault="002F6F7C">
      <w:pPr>
        <w:pStyle w:val="BodyText"/>
        <w:rPr>
          <w:sz w:val="24"/>
        </w:rPr>
      </w:pPr>
    </w:p>
    <w:p w:rsidR="002F6F7C" w:rsidRDefault="002F6F7C">
      <w:pPr>
        <w:pStyle w:val="BodyText"/>
        <w:spacing w:before="7"/>
        <w:rPr>
          <w:sz w:val="27"/>
        </w:rPr>
      </w:pPr>
    </w:p>
    <w:p w:rsidR="002F6F7C" w:rsidRDefault="00A02D8E">
      <w:pPr>
        <w:pStyle w:val="Heading2"/>
        <w:numPr>
          <w:ilvl w:val="0"/>
          <w:numId w:val="1"/>
        </w:numPr>
        <w:tabs>
          <w:tab w:val="left" w:pos="459"/>
        </w:tabs>
        <w:ind w:left="459" w:hanging="359"/>
      </w:pPr>
      <w:r>
        <w:t>Your</w:t>
      </w:r>
      <w:r>
        <w:rPr>
          <w:spacing w:val="-7"/>
        </w:rPr>
        <w:t xml:space="preserve"> </w:t>
      </w:r>
      <w:r>
        <w:t>immediate</w:t>
      </w:r>
      <w:r>
        <w:rPr>
          <w:spacing w:val="-1"/>
        </w:rPr>
        <w:t xml:space="preserve"> </w:t>
      </w:r>
      <w:r>
        <w:rPr>
          <w:spacing w:val="-4"/>
        </w:rPr>
        <w:t>need</w:t>
      </w:r>
    </w:p>
    <w:p w:rsidR="002F6F7C" w:rsidRDefault="00A02D8E">
      <w:pPr>
        <w:pStyle w:val="BodyText"/>
        <w:spacing w:before="173" w:line="256" w:lineRule="auto"/>
        <w:ind w:left="100"/>
      </w:pPr>
      <w:r>
        <w:t>Explain</w:t>
      </w:r>
      <w:r>
        <w:rPr>
          <w:spacing w:val="-1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immediate</w:t>
      </w:r>
      <w:r>
        <w:rPr>
          <w:spacing w:val="-6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addressed</w:t>
      </w:r>
      <w:r>
        <w:rPr>
          <w:spacing w:val="-6"/>
        </w:rPr>
        <w:t xml:space="preserve"> </w:t>
      </w:r>
      <w:r>
        <w:t>by creative and cultural means. How did you identify this need? (</w:t>
      </w:r>
      <w:proofErr w:type="gramStart"/>
      <w:r>
        <w:t>up</w:t>
      </w:r>
      <w:proofErr w:type="gramEnd"/>
      <w:r>
        <w:t xml:space="preserve"> to 150 words).</w:t>
      </w:r>
    </w:p>
    <w:p w:rsidR="002F6F7C" w:rsidRDefault="002F6F7C">
      <w:pPr>
        <w:pStyle w:val="BodyText"/>
        <w:rPr>
          <w:sz w:val="24"/>
        </w:rPr>
      </w:pPr>
    </w:p>
    <w:p w:rsidR="002F6F7C" w:rsidRDefault="002F6F7C">
      <w:pPr>
        <w:pStyle w:val="BodyText"/>
        <w:spacing w:before="2"/>
        <w:rPr>
          <w:sz w:val="27"/>
        </w:rPr>
      </w:pPr>
    </w:p>
    <w:p w:rsidR="002F6F7C" w:rsidRDefault="00A02D8E">
      <w:pPr>
        <w:pStyle w:val="Heading2"/>
        <w:numPr>
          <w:ilvl w:val="0"/>
          <w:numId w:val="1"/>
        </w:numPr>
        <w:tabs>
          <w:tab w:val="left" w:pos="459"/>
        </w:tabs>
        <w:ind w:left="459" w:hanging="359"/>
      </w:pPr>
      <w:r>
        <w:t>School</w:t>
      </w:r>
      <w:r>
        <w:rPr>
          <w:spacing w:val="-6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rPr>
          <w:spacing w:val="-2"/>
        </w:rPr>
        <w:t>Priorities</w:t>
      </w:r>
    </w:p>
    <w:p w:rsidR="002F6F7C" w:rsidRDefault="00A02D8E">
      <w:pPr>
        <w:pStyle w:val="BodyText"/>
        <w:spacing w:before="172" w:line="252" w:lineRule="auto"/>
        <w:ind w:left="100" w:right="230"/>
      </w:pPr>
      <w:r>
        <w:t>Please</w:t>
      </w:r>
      <w:r>
        <w:rPr>
          <w:spacing w:val="-1"/>
        </w:rPr>
        <w:t xml:space="preserve"> </w:t>
      </w:r>
      <w:r>
        <w:t>tell us</w:t>
      </w:r>
      <w:r>
        <w:rPr>
          <w:spacing w:val="-4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wants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programme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might support you to achieve important priorities for your school (up to 150 words).</w:t>
      </w:r>
    </w:p>
    <w:p w:rsidR="002F6F7C" w:rsidRDefault="002F6F7C">
      <w:pPr>
        <w:pStyle w:val="BodyText"/>
        <w:rPr>
          <w:sz w:val="24"/>
        </w:rPr>
      </w:pPr>
    </w:p>
    <w:p w:rsidR="002F6F7C" w:rsidRDefault="002F6F7C">
      <w:pPr>
        <w:pStyle w:val="BodyText"/>
        <w:spacing w:before="8"/>
        <w:rPr>
          <w:sz w:val="27"/>
        </w:rPr>
      </w:pPr>
    </w:p>
    <w:p w:rsidR="002F6F7C" w:rsidRDefault="00A02D8E">
      <w:pPr>
        <w:pStyle w:val="Heading2"/>
        <w:numPr>
          <w:ilvl w:val="0"/>
          <w:numId w:val="1"/>
        </w:numPr>
        <w:tabs>
          <w:tab w:val="left" w:pos="459"/>
        </w:tabs>
        <w:ind w:left="459" w:hanging="359"/>
      </w:pPr>
      <w:r>
        <w:t>Capacity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participation</w:t>
      </w:r>
    </w:p>
    <w:p w:rsidR="002F6F7C" w:rsidRDefault="002F6F7C">
      <w:pPr>
        <w:sectPr w:rsidR="002F6F7C">
          <w:pgSz w:w="11910" w:h="16840"/>
          <w:pgMar w:top="1780" w:right="1320" w:bottom="280" w:left="1340" w:header="720" w:footer="720" w:gutter="0"/>
          <w:cols w:space="720"/>
        </w:sectPr>
      </w:pPr>
    </w:p>
    <w:p w:rsidR="002F6F7C" w:rsidRDefault="00A02D8E">
      <w:pPr>
        <w:pStyle w:val="BodyText"/>
        <w:spacing w:before="74" w:line="252" w:lineRule="auto"/>
        <w:ind w:left="100"/>
      </w:pPr>
      <w:r>
        <w:lastRenderedPageBreak/>
        <w:t>Please explain your school’s capacity for participation in this programme, including the commitment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will nominate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ECT</w:t>
      </w:r>
      <w:r>
        <w:rPr>
          <w:spacing w:val="-2"/>
        </w:rPr>
        <w:t xml:space="preserve"> </w:t>
      </w:r>
      <w:r>
        <w:t>to actively</w:t>
      </w:r>
      <w:r>
        <w:rPr>
          <w:spacing w:val="-4"/>
        </w:rPr>
        <w:t xml:space="preserve"> </w:t>
      </w:r>
      <w:r>
        <w:t xml:space="preserve">work with the creative producer and a cultural venue? Can you provide a mentor in </w:t>
      </w:r>
      <w:r>
        <w:t>school to support the ECT? Who will that be? (</w:t>
      </w:r>
      <w:proofErr w:type="gramStart"/>
      <w:r>
        <w:t>up</w:t>
      </w:r>
      <w:proofErr w:type="gramEnd"/>
      <w:r>
        <w:t xml:space="preserve"> to 200 words)</w:t>
      </w:r>
    </w:p>
    <w:p w:rsidR="002F6F7C" w:rsidRDefault="002F6F7C">
      <w:pPr>
        <w:pStyle w:val="BodyText"/>
        <w:rPr>
          <w:sz w:val="24"/>
        </w:rPr>
      </w:pPr>
    </w:p>
    <w:p w:rsidR="002F6F7C" w:rsidRDefault="002F6F7C">
      <w:pPr>
        <w:pStyle w:val="BodyText"/>
        <w:spacing w:before="8"/>
        <w:rPr>
          <w:sz w:val="29"/>
        </w:rPr>
      </w:pPr>
    </w:p>
    <w:p w:rsidR="002F6F7C" w:rsidRDefault="00A02D8E">
      <w:pPr>
        <w:pStyle w:val="Heading2"/>
        <w:numPr>
          <w:ilvl w:val="0"/>
          <w:numId w:val="1"/>
        </w:numPr>
        <w:tabs>
          <w:tab w:val="left" w:pos="459"/>
        </w:tabs>
        <w:ind w:left="459" w:hanging="359"/>
      </w:pPr>
      <w:r>
        <w:t>Youth</w:t>
      </w:r>
      <w:r>
        <w:rPr>
          <w:spacing w:val="-1"/>
        </w:rPr>
        <w:t xml:space="preserve"> </w:t>
      </w:r>
      <w:r>
        <w:rPr>
          <w:spacing w:val="-2"/>
        </w:rPr>
        <w:t>Voice</w:t>
      </w:r>
    </w:p>
    <w:p w:rsidR="002F6F7C" w:rsidRDefault="00A02D8E">
      <w:pPr>
        <w:pStyle w:val="BodyText"/>
        <w:spacing w:before="172" w:line="252" w:lineRule="auto"/>
        <w:ind w:left="100"/>
      </w:pPr>
      <w:r>
        <w:t>How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actively</w:t>
      </w:r>
      <w:r>
        <w:rPr>
          <w:spacing w:val="-4"/>
        </w:rPr>
        <w:t xml:space="preserve"> </w:t>
      </w:r>
      <w:r>
        <w:t>engage</w:t>
      </w:r>
      <w:r>
        <w:rPr>
          <w:spacing w:val="-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young</w:t>
      </w:r>
      <w:r>
        <w:rPr>
          <w:spacing w:val="-6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t>activity?</w:t>
      </w:r>
      <w:r>
        <w:rPr>
          <w:spacing w:val="-1"/>
        </w:rPr>
        <w:t xml:space="preserve"> </w:t>
      </w:r>
      <w:r>
        <w:t>(</w:t>
      </w:r>
      <w:proofErr w:type="gramStart"/>
      <w:r>
        <w:t>up</w:t>
      </w:r>
      <w:proofErr w:type="gramEnd"/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 xml:space="preserve">100 </w:t>
      </w:r>
      <w:r>
        <w:rPr>
          <w:spacing w:val="-2"/>
        </w:rPr>
        <w:t>words)</w:t>
      </w:r>
    </w:p>
    <w:p w:rsidR="002F6F7C" w:rsidRDefault="002F6F7C">
      <w:pPr>
        <w:pStyle w:val="BodyText"/>
        <w:rPr>
          <w:sz w:val="24"/>
        </w:rPr>
      </w:pPr>
    </w:p>
    <w:p w:rsidR="002F6F7C" w:rsidRDefault="002F6F7C">
      <w:pPr>
        <w:pStyle w:val="BodyText"/>
        <w:rPr>
          <w:sz w:val="29"/>
        </w:rPr>
      </w:pPr>
    </w:p>
    <w:p w:rsidR="002F6F7C" w:rsidRDefault="00A02D8E">
      <w:pPr>
        <w:pStyle w:val="Heading2"/>
        <w:spacing w:line="252" w:lineRule="auto"/>
        <w:ind w:left="100" w:firstLine="0"/>
      </w:pPr>
      <w:r>
        <w:t xml:space="preserve">Completed expressions of interest forms should be emailed to: </w:t>
      </w:r>
      <w:hyperlink r:id="rId8">
        <w:r>
          <w:t>charlotte.dack@twmuseums.org.uk</w:t>
        </w:r>
      </w:hyperlink>
      <w:r>
        <w:t xml:space="preserve"> by</w:t>
      </w:r>
      <w:r>
        <w:rPr>
          <w:spacing w:val="-6"/>
        </w:rPr>
        <w:t xml:space="preserve"> </w:t>
      </w:r>
      <w:r>
        <w:t>17:00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Friday</w:t>
      </w:r>
      <w:r>
        <w:rPr>
          <w:spacing w:val="-7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September</w:t>
      </w:r>
      <w:r>
        <w:rPr>
          <w:spacing w:val="-4"/>
        </w:rPr>
        <w:t xml:space="preserve"> </w:t>
      </w:r>
      <w:r>
        <w:t>2023</w:t>
      </w:r>
    </w:p>
    <w:p w:rsidR="002F6F7C" w:rsidRDefault="002F6F7C">
      <w:pPr>
        <w:pStyle w:val="BodyText"/>
        <w:rPr>
          <w:b/>
          <w:sz w:val="24"/>
        </w:rPr>
      </w:pPr>
    </w:p>
    <w:p w:rsidR="002F6F7C" w:rsidRDefault="002F6F7C">
      <w:pPr>
        <w:pStyle w:val="BodyText"/>
        <w:rPr>
          <w:b/>
          <w:sz w:val="24"/>
        </w:rPr>
      </w:pPr>
    </w:p>
    <w:p w:rsidR="002F6F7C" w:rsidRDefault="002F6F7C">
      <w:pPr>
        <w:pStyle w:val="BodyText"/>
        <w:spacing w:before="8"/>
        <w:rPr>
          <w:b/>
          <w:sz w:val="23"/>
        </w:rPr>
      </w:pPr>
    </w:p>
    <w:p w:rsidR="002F6F7C" w:rsidRDefault="00A02D8E" w:rsidP="00A02D8E">
      <w:pPr>
        <w:pStyle w:val="BodyText"/>
        <w:spacing w:line="252" w:lineRule="auto"/>
        <w:ind w:left="100"/>
      </w:pPr>
      <w:sdt>
        <w:sdtPr>
          <w:id w:val="-1275701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our termly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e-newsletter,</w:t>
      </w:r>
      <w:r>
        <w:rPr>
          <w:spacing w:val="-6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feature</w:t>
      </w:r>
      <w:r>
        <w:rPr>
          <w:spacing w:val="-7"/>
        </w:rPr>
        <w:t xml:space="preserve"> </w:t>
      </w:r>
      <w:r>
        <w:t>news, events and professional development opportu</w:t>
      </w:r>
      <w:r>
        <w:t>nities, please check the box</w:t>
      </w:r>
      <w:bookmarkStart w:id="5" w:name="_GoBack"/>
      <w:bookmarkEnd w:id="5"/>
      <w:r>
        <w:t>.</w:t>
      </w:r>
    </w:p>
    <w:sectPr w:rsidR="002F6F7C">
      <w:pgSz w:w="1191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41937"/>
    <w:multiLevelType w:val="hybridMultilevel"/>
    <w:tmpl w:val="2C0C226A"/>
    <w:lvl w:ilvl="0" w:tplc="BAA4A57A">
      <w:start w:val="1"/>
      <w:numFmt w:val="decimal"/>
      <w:lvlText w:val="%1."/>
      <w:lvlJc w:val="left"/>
      <w:pPr>
        <w:ind w:left="82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4884C8C">
      <w:numFmt w:val="bullet"/>
      <w:lvlText w:val="-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2" w:tplc="1A768688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8272B608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0448902A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332EE764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6" w:tplc="8316519C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4BF0B082"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ar-SA"/>
      </w:rPr>
    </w:lvl>
    <w:lvl w:ilvl="8" w:tplc="0F601EDC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9A811A3"/>
    <w:multiLevelType w:val="hybridMultilevel"/>
    <w:tmpl w:val="9ABA742E"/>
    <w:lvl w:ilvl="0" w:tplc="8274318A">
      <w:numFmt w:val="bullet"/>
      <w:lvlText w:val="•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F850C3D4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521437E6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E3409A16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BE72D732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33A0DB9C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6" w:tplc="91D8B274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A288E7AC"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ar-SA"/>
      </w:rPr>
    </w:lvl>
    <w:lvl w:ilvl="8" w:tplc="6908C934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0CF7D40"/>
    <w:multiLevelType w:val="hybridMultilevel"/>
    <w:tmpl w:val="BEB82BCC"/>
    <w:lvl w:ilvl="0" w:tplc="8E2EECCA">
      <w:start w:val="1"/>
      <w:numFmt w:val="decimal"/>
      <w:lvlText w:val="%1."/>
      <w:lvlJc w:val="left"/>
      <w:pPr>
        <w:ind w:left="461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2"/>
        <w:sz w:val="22"/>
        <w:szCs w:val="22"/>
        <w:lang w:val="en-US" w:eastAsia="en-US" w:bidi="ar-SA"/>
      </w:rPr>
    </w:lvl>
    <w:lvl w:ilvl="1" w:tplc="8DB4D848">
      <w:numFmt w:val="bullet"/>
      <w:lvlText w:val="•"/>
      <w:lvlJc w:val="left"/>
      <w:pPr>
        <w:ind w:left="1338" w:hanging="361"/>
      </w:pPr>
      <w:rPr>
        <w:rFonts w:hint="default"/>
        <w:lang w:val="en-US" w:eastAsia="en-US" w:bidi="ar-SA"/>
      </w:rPr>
    </w:lvl>
    <w:lvl w:ilvl="2" w:tplc="BC708916">
      <w:numFmt w:val="bullet"/>
      <w:lvlText w:val="•"/>
      <w:lvlJc w:val="left"/>
      <w:pPr>
        <w:ind w:left="2217" w:hanging="361"/>
      </w:pPr>
      <w:rPr>
        <w:rFonts w:hint="default"/>
        <w:lang w:val="en-US" w:eastAsia="en-US" w:bidi="ar-SA"/>
      </w:rPr>
    </w:lvl>
    <w:lvl w:ilvl="3" w:tplc="99A01EF4">
      <w:numFmt w:val="bullet"/>
      <w:lvlText w:val="•"/>
      <w:lvlJc w:val="left"/>
      <w:pPr>
        <w:ind w:left="3095" w:hanging="361"/>
      </w:pPr>
      <w:rPr>
        <w:rFonts w:hint="default"/>
        <w:lang w:val="en-US" w:eastAsia="en-US" w:bidi="ar-SA"/>
      </w:rPr>
    </w:lvl>
    <w:lvl w:ilvl="4" w:tplc="C42097F6">
      <w:numFmt w:val="bullet"/>
      <w:lvlText w:val="•"/>
      <w:lvlJc w:val="left"/>
      <w:pPr>
        <w:ind w:left="3974" w:hanging="361"/>
      </w:pPr>
      <w:rPr>
        <w:rFonts w:hint="default"/>
        <w:lang w:val="en-US" w:eastAsia="en-US" w:bidi="ar-SA"/>
      </w:rPr>
    </w:lvl>
    <w:lvl w:ilvl="5" w:tplc="57E08EB4">
      <w:numFmt w:val="bullet"/>
      <w:lvlText w:val="•"/>
      <w:lvlJc w:val="left"/>
      <w:pPr>
        <w:ind w:left="4852" w:hanging="361"/>
      </w:pPr>
      <w:rPr>
        <w:rFonts w:hint="default"/>
        <w:lang w:val="en-US" w:eastAsia="en-US" w:bidi="ar-SA"/>
      </w:rPr>
    </w:lvl>
    <w:lvl w:ilvl="6" w:tplc="1AF6B202">
      <w:numFmt w:val="bullet"/>
      <w:lvlText w:val="•"/>
      <w:lvlJc w:val="left"/>
      <w:pPr>
        <w:ind w:left="5731" w:hanging="361"/>
      </w:pPr>
      <w:rPr>
        <w:rFonts w:hint="default"/>
        <w:lang w:val="en-US" w:eastAsia="en-US" w:bidi="ar-SA"/>
      </w:rPr>
    </w:lvl>
    <w:lvl w:ilvl="7" w:tplc="A75880E0">
      <w:numFmt w:val="bullet"/>
      <w:lvlText w:val="•"/>
      <w:lvlJc w:val="left"/>
      <w:pPr>
        <w:ind w:left="6609" w:hanging="361"/>
      </w:pPr>
      <w:rPr>
        <w:rFonts w:hint="default"/>
        <w:lang w:val="en-US" w:eastAsia="en-US" w:bidi="ar-SA"/>
      </w:rPr>
    </w:lvl>
    <w:lvl w:ilvl="8" w:tplc="A0C8A5D2">
      <w:numFmt w:val="bullet"/>
      <w:lvlText w:val="•"/>
      <w:lvlJc w:val="left"/>
      <w:pPr>
        <w:ind w:left="7488" w:hanging="36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6F7C"/>
    <w:rsid w:val="002F6F7C"/>
    <w:rsid w:val="00A0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1AC83"/>
  <w15:docId w15:val="{09E39993-B700-4AA5-9272-108B9848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86"/>
      <w:ind w:left="100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1"/>
    <w:qFormat/>
    <w:pPr>
      <w:ind w:left="459" w:hanging="35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0"/>
      <w:ind w:left="10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lotte.dack@twmuseums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rlotte.dack@twmuseum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1070</Words>
  <Characters>6099</Characters>
  <Application>Microsoft Office Word</Application>
  <DocSecurity>0</DocSecurity>
  <Lines>50</Lines>
  <Paragraphs>14</Paragraphs>
  <ScaleCrop>false</ScaleCrop>
  <Company>Newcastle City Council</Company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Susannah Batey</dc:creator>
  <cp:lastModifiedBy>Jonathan Loach</cp:lastModifiedBy>
  <cp:revision>2</cp:revision>
  <dcterms:created xsi:type="dcterms:W3CDTF">2023-09-12T13:28:00Z</dcterms:created>
  <dcterms:modified xsi:type="dcterms:W3CDTF">2023-09-12T13:33:00Z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2023-09-12T00:00:00Z</vt:filetime>
  </property>
</Properties>
</file>